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2FADA" w14:textId="77777777" w:rsidR="00880204" w:rsidRPr="00BE2B5F" w:rsidRDefault="00BE2B5F" w:rsidP="00BE2B5F">
      <w:pPr>
        <w:jc w:val="center"/>
        <w:rPr>
          <w:rFonts w:ascii="Times New Roman" w:hAnsi="Times New Roman" w:cs="Times New Roman"/>
          <w:b/>
          <w:sz w:val="24"/>
        </w:rPr>
      </w:pPr>
      <w:r w:rsidRPr="00BE2B5F">
        <w:rPr>
          <w:rFonts w:ascii="Times New Roman" w:hAnsi="Times New Roman" w:cs="Times New Roman"/>
          <w:b/>
          <w:sz w:val="24"/>
        </w:rPr>
        <w:t>BOARD RESOLUTION (SAMPLE FORMAT)</w:t>
      </w:r>
    </w:p>
    <w:p w14:paraId="5ACE6592" w14:textId="77777777" w:rsidR="00BE2B5F" w:rsidRPr="00BE2B5F" w:rsidRDefault="00BE2B5F" w:rsidP="00BE2B5F">
      <w:pPr>
        <w:jc w:val="center"/>
        <w:rPr>
          <w:rFonts w:ascii="Times New Roman" w:hAnsi="Times New Roman" w:cs="Times New Roman"/>
          <w:b/>
          <w:sz w:val="24"/>
        </w:rPr>
      </w:pPr>
      <w:r w:rsidRPr="00BE2B5F">
        <w:rPr>
          <w:rFonts w:ascii="Times New Roman" w:hAnsi="Times New Roman" w:cs="Times New Roman"/>
          <w:b/>
          <w:sz w:val="24"/>
        </w:rPr>
        <w:t>(TO BE PRINTED ON THE OFFICIAL LETTER HEAD OF THE ORGANISATION)</w:t>
      </w:r>
    </w:p>
    <w:p w14:paraId="3B1B6CDA" w14:textId="77777777" w:rsidR="00BE2B5F" w:rsidRPr="00BE2B5F" w:rsidRDefault="00BE2B5F" w:rsidP="00BE2B5F">
      <w:pPr>
        <w:rPr>
          <w:rFonts w:ascii="Times New Roman" w:hAnsi="Times New Roman" w:cs="Times New Roman"/>
          <w:sz w:val="24"/>
        </w:rPr>
      </w:pPr>
    </w:p>
    <w:p w14:paraId="262BC6BB" w14:textId="4D5E2067" w:rsidR="00BE2B5F" w:rsidRPr="00BE2B5F" w:rsidRDefault="00BE2B5F" w:rsidP="00BE2B5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BE2B5F">
        <w:rPr>
          <w:rFonts w:ascii="Times New Roman" w:hAnsi="Times New Roman" w:cs="Times New Roman"/>
          <w:b/>
          <w:sz w:val="24"/>
        </w:rPr>
        <w:t>Certified true copy of the resolution passed at the Board of Directors meeting of …………………………………………………</w:t>
      </w:r>
      <w:bookmarkStart w:id="0" w:name="_GoBack"/>
      <w:bookmarkEnd w:id="0"/>
      <w:r w:rsidR="004F098C" w:rsidRPr="00BE2B5F">
        <w:rPr>
          <w:rFonts w:ascii="Times New Roman" w:hAnsi="Times New Roman" w:cs="Times New Roman"/>
          <w:b/>
          <w:sz w:val="24"/>
        </w:rPr>
        <w:t>….</w:t>
      </w:r>
      <w:r w:rsidRPr="00BE2B5F">
        <w:rPr>
          <w:rFonts w:ascii="Times New Roman" w:hAnsi="Times New Roman" w:cs="Times New Roman"/>
          <w:b/>
          <w:sz w:val="24"/>
        </w:rPr>
        <w:t xml:space="preserve"> (Company Name)</w:t>
      </w:r>
      <w:r>
        <w:rPr>
          <w:rFonts w:ascii="Times New Roman" w:hAnsi="Times New Roman" w:cs="Times New Roman"/>
          <w:b/>
          <w:sz w:val="24"/>
        </w:rPr>
        <w:t>, held on.................</w:t>
      </w:r>
      <w:r w:rsidR="004F098C" w:rsidRPr="00BE2B5F">
        <w:rPr>
          <w:rFonts w:ascii="Times New Roman" w:hAnsi="Times New Roman" w:cs="Times New Roman"/>
          <w:b/>
          <w:sz w:val="24"/>
        </w:rPr>
        <w:t>….</w:t>
      </w:r>
      <w:r w:rsidRPr="00BE2B5F">
        <w:rPr>
          <w:rFonts w:ascii="Times New Roman" w:hAnsi="Times New Roman" w:cs="Times New Roman"/>
          <w:b/>
          <w:sz w:val="24"/>
        </w:rPr>
        <w:t xml:space="preserve"> (Date)</w:t>
      </w:r>
      <w:r>
        <w:rPr>
          <w:rFonts w:ascii="Times New Roman" w:hAnsi="Times New Roman" w:cs="Times New Roman"/>
          <w:b/>
          <w:sz w:val="24"/>
        </w:rPr>
        <w:t xml:space="preserve">, at </w:t>
      </w:r>
      <w:r w:rsidRPr="00BE2B5F">
        <w:rPr>
          <w:rFonts w:ascii="Times New Roman" w:hAnsi="Times New Roman" w:cs="Times New Roman"/>
          <w:b/>
          <w:sz w:val="24"/>
        </w:rPr>
        <w:t>……………………………………………………. (Address).</w:t>
      </w:r>
    </w:p>
    <w:p w14:paraId="7873BE1C" w14:textId="77777777" w:rsidR="00BE2B5F" w:rsidRPr="00BE2B5F" w:rsidRDefault="00BE2B5F" w:rsidP="00BE2B5F">
      <w:pPr>
        <w:spacing w:line="360" w:lineRule="auto"/>
        <w:rPr>
          <w:rFonts w:ascii="Times New Roman" w:hAnsi="Times New Roman" w:cs="Times New Roman"/>
          <w:sz w:val="24"/>
        </w:rPr>
      </w:pPr>
    </w:p>
    <w:p w14:paraId="0B5131A2" w14:textId="77777777" w:rsidR="00BE2B5F" w:rsidRDefault="00D3482F" w:rsidP="00BE2B5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resolved at this board meeting to gain access to the Sri Lanka Customs Automated System for the purpose of carrying out </w:t>
      </w:r>
      <w:r w:rsidR="00512E4D">
        <w:rPr>
          <w:rFonts w:ascii="Times New Roman" w:hAnsi="Times New Roman" w:cs="Times New Roman"/>
          <w:sz w:val="24"/>
        </w:rPr>
        <w:t>lawful</w:t>
      </w:r>
      <w:r>
        <w:rPr>
          <w:rFonts w:ascii="Times New Roman" w:hAnsi="Times New Roman" w:cs="Times New Roman"/>
          <w:sz w:val="24"/>
        </w:rPr>
        <w:t xml:space="preserve"> activities </w:t>
      </w:r>
      <w:r w:rsidR="009E24E2">
        <w:rPr>
          <w:rFonts w:ascii="Times New Roman" w:hAnsi="Times New Roman" w:cs="Times New Roman"/>
          <w:sz w:val="24"/>
        </w:rPr>
        <w:t>authorised by</w:t>
      </w:r>
      <w:r>
        <w:rPr>
          <w:rFonts w:ascii="Times New Roman" w:hAnsi="Times New Roman" w:cs="Times New Roman"/>
          <w:sz w:val="24"/>
        </w:rPr>
        <w:t xml:space="preserve"> Sri Lanka Customs.</w:t>
      </w:r>
    </w:p>
    <w:p w14:paraId="44E9D843" w14:textId="505941B5" w:rsidR="00D3482F" w:rsidRDefault="00D3482F" w:rsidP="00BE2B5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further resolved that Mr./Ms./Mrs.</w:t>
      </w:r>
      <w:r w:rsidR="009E24E2">
        <w:rPr>
          <w:rFonts w:ascii="Times New Roman" w:hAnsi="Times New Roman" w:cs="Times New Roman"/>
          <w:sz w:val="24"/>
        </w:rPr>
        <w:t>/….</w:t>
      </w:r>
      <w:r>
        <w:rPr>
          <w:rFonts w:ascii="Times New Roman" w:hAnsi="Times New Roman" w:cs="Times New Roman"/>
          <w:sz w:val="24"/>
        </w:rPr>
        <w:t xml:space="preserve"> ……………………………………..</w:t>
      </w:r>
      <w:r w:rsidR="00F869AB">
        <w:rPr>
          <w:rFonts w:ascii="Times New Roman" w:hAnsi="Times New Roman" w:cs="Times New Roman"/>
          <w:sz w:val="24"/>
        </w:rPr>
        <w:t xml:space="preserve"> being a …………………</w:t>
      </w:r>
      <w:r w:rsidR="004F098C">
        <w:rPr>
          <w:rFonts w:ascii="Times New Roman" w:hAnsi="Times New Roman" w:cs="Times New Roman"/>
          <w:sz w:val="24"/>
        </w:rPr>
        <w:t>….</w:t>
      </w:r>
      <w:r w:rsidR="00F869AB">
        <w:rPr>
          <w:rFonts w:ascii="Times New Roman" w:hAnsi="Times New Roman" w:cs="Times New Roman"/>
          <w:sz w:val="24"/>
        </w:rPr>
        <w:t xml:space="preserve"> (CEO/Director/Manager/Authorised Signatory, etc.)</w:t>
      </w:r>
      <w:r w:rsidR="000F17D8" w:rsidRPr="000F17D8">
        <w:rPr>
          <w:rFonts w:ascii="Times New Roman" w:hAnsi="Times New Roman" w:cs="Times New Roman"/>
          <w:sz w:val="24"/>
        </w:rPr>
        <w:t xml:space="preserve"> </w:t>
      </w:r>
      <w:r w:rsidR="000F17D8">
        <w:rPr>
          <w:rFonts w:ascii="Times New Roman" w:hAnsi="Times New Roman" w:cs="Times New Roman"/>
          <w:sz w:val="24"/>
        </w:rPr>
        <w:t>at this entity and holder of Passport No./NIC No. ………………………</w:t>
      </w:r>
      <w:r w:rsidR="004F098C">
        <w:rPr>
          <w:rFonts w:ascii="Times New Roman" w:hAnsi="Times New Roman" w:cs="Times New Roman"/>
          <w:sz w:val="24"/>
        </w:rPr>
        <w:t>….</w:t>
      </w:r>
      <w:r w:rsidR="000F17D8">
        <w:rPr>
          <w:rFonts w:ascii="Times New Roman" w:hAnsi="Times New Roman" w:cs="Times New Roman"/>
          <w:sz w:val="24"/>
        </w:rPr>
        <w:t xml:space="preserve"> , </w:t>
      </w:r>
      <w:r w:rsidR="00F869AB">
        <w:rPr>
          <w:rFonts w:ascii="Times New Roman" w:hAnsi="Times New Roman" w:cs="Times New Roman"/>
          <w:sz w:val="24"/>
        </w:rPr>
        <w:t xml:space="preserve">will be authorised to sign any applications, declarations, and other documents related to </w:t>
      </w:r>
      <w:r w:rsidR="00664FBE">
        <w:rPr>
          <w:rFonts w:ascii="Times New Roman" w:hAnsi="Times New Roman" w:cs="Times New Roman"/>
          <w:sz w:val="24"/>
        </w:rPr>
        <w:t xml:space="preserve">Automated Customs Cargo Entry System for Sri Lanka (ACCESS) </w:t>
      </w:r>
      <w:r w:rsidR="000F17D8">
        <w:rPr>
          <w:rFonts w:ascii="Times New Roman" w:hAnsi="Times New Roman" w:cs="Times New Roman"/>
          <w:sz w:val="24"/>
        </w:rPr>
        <w:t>and affix the organisations seal if necessary on behalf of the organisation.</w:t>
      </w:r>
    </w:p>
    <w:p w14:paraId="7F944239" w14:textId="75BD85CE" w:rsidR="00F663AD" w:rsidRDefault="00F663AD" w:rsidP="00BE2B5F">
      <w:pPr>
        <w:spacing w:line="360" w:lineRule="auto"/>
        <w:rPr>
          <w:rFonts w:ascii="Times New Roman" w:hAnsi="Times New Roman" w:cs="Times New Roman"/>
          <w:sz w:val="24"/>
        </w:rPr>
      </w:pPr>
    </w:p>
    <w:p w14:paraId="02C32ED8" w14:textId="744AE238" w:rsidR="00F663AD" w:rsidRDefault="00F663AD" w:rsidP="00BE2B5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</w:t>
      </w:r>
    </w:p>
    <w:p w14:paraId="77D561EC" w14:textId="3B69CF72" w:rsidR="00F663AD" w:rsidRDefault="00F663AD" w:rsidP="00BE2B5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1 (Insert name and designation</w:t>
      </w:r>
      <w:r w:rsidR="00052BB6">
        <w:rPr>
          <w:rFonts w:ascii="Times New Roman" w:hAnsi="Times New Roman" w:cs="Times New Roman"/>
          <w:sz w:val="24"/>
        </w:rPr>
        <w:t xml:space="preserve"> and seal</w:t>
      </w:r>
      <w:r>
        <w:rPr>
          <w:rFonts w:ascii="Times New Roman" w:hAnsi="Times New Roman" w:cs="Times New Roman"/>
          <w:sz w:val="24"/>
        </w:rPr>
        <w:t>)</w:t>
      </w:r>
    </w:p>
    <w:p w14:paraId="622ED14D" w14:textId="77777777" w:rsidR="00F663AD" w:rsidRDefault="00F663AD" w:rsidP="00F663A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</w:t>
      </w:r>
    </w:p>
    <w:p w14:paraId="3920680A" w14:textId="11AD99F6" w:rsidR="00F663AD" w:rsidRPr="00BE2B5F" w:rsidRDefault="00F663AD" w:rsidP="00F663A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Director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(Insert name and designation</w:t>
      </w:r>
      <w:r w:rsidR="00052BB6" w:rsidRPr="00052BB6">
        <w:rPr>
          <w:rFonts w:ascii="Times New Roman" w:hAnsi="Times New Roman" w:cs="Times New Roman"/>
          <w:sz w:val="24"/>
        </w:rPr>
        <w:t xml:space="preserve"> </w:t>
      </w:r>
      <w:r w:rsidR="00052BB6">
        <w:rPr>
          <w:rFonts w:ascii="Times New Roman" w:hAnsi="Times New Roman" w:cs="Times New Roman"/>
          <w:sz w:val="24"/>
        </w:rPr>
        <w:t>and seal</w:t>
      </w:r>
      <w:r>
        <w:rPr>
          <w:rFonts w:ascii="Times New Roman" w:hAnsi="Times New Roman" w:cs="Times New Roman"/>
          <w:sz w:val="24"/>
        </w:rPr>
        <w:t>)</w:t>
      </w:r>
    </w:p>
    <w:p w14:paraId="0CCA6E86" w14:textId="77777777" w:rsidR="00F663AD" w:rsidRDefault="00F663AD" w:rsidP="00F663A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</w:t>
      </w:r>
    </w:p>
    <w:p w14:paraId="4CFEC50C" w14:textId="099723BB" w:rsidR="00F663AD" w:rsidRDefault="00F663AD" w:rsidP="00F663A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Director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(Insert name and designation</w:t>
      </w:r>
      <w:r w:rsidR="00052BB6" w:rsidRPr="00052BB6">
        <w:rPr>
          <w:rFonts w:ascii="Times New Roman" w:hAnsi="Times New Roman" w:cs="Times New Roman"/>
          <w:sz w:val="24"/>
        </w:rPr>
        <w:t xml:space="preserve"> </w:t>
      </w:r>
      <w:r w:rsidR="00052BB6">
        <w:rPr>
          <w:rFonts w:ascii="Times New Roman" w:hAnsi="Times New Roman" w:cs="Times New Roman"/>
          <w:sz w:val="24"/>
        </w:rPr>
        <w:t>and seal</w:t>
      </w:r>
      <w:r>
        <w:rPr>
          <w:rFonts w:ascii="Times New Roman" w:hAnsi="Times New Roman" w:cs="Times New Roman"/>
          <w:sz w:val="24"/>
        </w:rPr>
        <w:t>)</w:t>
      </w:r>
    </w:p>
    <w:p w14:paraId="3D2C035B" w14:textId="77777777" w:rsidR="00F663AD" w:rsidRDefault="00F663AD" w:rsidP="00F663A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</w:t>
      </w:r>
    </w:p>
    <w:p w14:paraId="5C8984C3" w14:textId="3EA874C4" w:rsidR="00F663AD" w:rsidRPr="00BE2B5F" w:rsidRDefault="00F663AD" w:rsidP="00F663A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Company Secretary</w:t>
      </w:r>
      <w:r>
        <w:rPr>
          <w:rFonts w:ascii="Times New Roman" w:hAnsi="Times New Roman" w:cs="Times New Roman"/>
          <w:sz w:val="24"/>
        </w:rPr>
        <w:t xml:space="preserve"> (Insert name and designation</w:t>
      </w:r>
      <w:r w:rsidR="00052BB6" w:rsidRPr="00052BB6">
        <w:rPr>
          <w:rFonts w:ascii="Times New Roman" w:hAnsi="Times New Roman" w:cs="Times New Roman"/>
          <w:sz w:val="24"/>
        </w:rPr>
        <w:t xml:space="preserve"> </w:t>
      </w:r>
      <w:r w:rsidR="00052BB6">
        <w:rPr>
          <w:rFonts w:ascii="Times New Roman" w:hAnsi="Times New Roman" w:cs="Times New Roman"/>
          <w:sz w:val="24"/>
        </w:rPr>
        <w:t>and seal</w:t>
      </w:r>
      <w:r>
        <w:rPr>
          <w:rFonts w:ascii="Times New Roman" w:hAnsi="Times New Roman" w:cs="Times New Roman"/>
          <w:sz w:val="24"/>
        </w:rPr>
        <w:t>)</w:t>
      </w:r>
    </w:p>
    <w:p w14:paraId="11712884" w14:textId="77777777" w:rsidR="00F663AD" w:rsidRPr="00BE2B5F" w:rsidRDefault="00F663AD" w:rsidP="00F663AD">
      <w:pPr>
        <w:spacing w:line="360" w:lineRule="auto"/>
        <w:rPr>
          <w:rFonts w:ascii="Times New Roman" w:hAnsi="Times New Roman" w:cs="Times New Roman"/>
          <w:sz w:val="24"/>
        </w:rPr>
      </w:pPr>
    </w:p>
    <w:p w14:paraId="7051CA4A" w14:textId="77777777" w:rsidR="00F663AD" w:rsidRPr="00BE2B5F" w:rsidRDefault="00F663AD" w:rsidP="00BE2B5F">
      <w:pPr>
        <w:spacing w:line="360" w:lineRule="auto"/>
        <w:rPr>
          <w:rFonts w:ascii="Times New Roman" w:hAnsi="Times New Roman" w:cs="Times New Roman"/>
          <w:sz w:val="24"/>
        </w:rPr>
      </w:pPr>
    </w:p>
    <w:sectPr w:rsidR="00F663AD" w:rsidRPr="00BE2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5F"/>
    <w:rsid w:val="00052BB6"/>
    <w:rsid w:val="000F17D8"/>
    <w:rsid w:val="002A29C3"/>
    <w:rsid w:val="004F098C"/>
    <w:rsid w:val="00512E4D"/>
    <w:rsid w:val="00664FBE"/>
    <w:rsid w:val="007A1189"/>
    <w:rsid w:val="00880204"/>
    <w:rsid w:val="009E24E2"/>
    <w:rsid w:val="00BE2B5F"/>
    <w:rsid w:val="00D3482F"/>
    <w:rsid w:val="00F663AD"/>
    <w:rsid w:val="00F869AB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8D1E"/>
  <w15:chartTrackingRefBased/>
  <w15:docId w15:val="{C31CF2A6-5778-437B-A87B-468872F3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Desk</dc:creator>
  <cp:keywords/>
  <dc:description/>
  <cp:lastModifiedBy>Sri Lanka Custom</cp:lastModifiedBy>
  <cp:revision>9</cp:revision>
  <cp:lastPrinted>2019-08-01T06:50:00Z</cp:lastPrinted>
  <dcterms:created xsi:type="dcterms:W3CDTF">2019-07-10T04:18:00Z</dcterms:created>
  <dcterms:modified xsi:type="dcterms:W3CDTF">2019-08-01T07:17:00Z</dcterms:modified>
</cp:coreProperties>
</file>